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B6291" w14:textId="77777777" w:rsidR="00EA5B5C" w:rsidRDefault="00EA5B5C" w:rsidP="00EA5B5C"/>
    <w:p w14:paraId="7CF8A0F5" w14:textId="77777777" w:rsidR="00EA5B5C" w:rsidRPr="00EA5B5C" w:rsidRDefault="00EA5B5C" w:rsidP="00EA5B5C">
      <w:pPr>
        <w:jc w:val="center"/>
        <w:rPr>
          <w:rFonts w:ascii="Times New Roman" w:hAnsi="Times New Roman" w:cs="Times New Roman"/>
          <w:b/>
          <w:sz w:val="24"/>
        </w:rPr>
      </w:pPr>
      <w:r w:rsidRPr="00EA5B5C">
        <w:rPr>
          <w:rFonts w:ascii="Times New Roman" w:hAnsi="Times New Roman" w:cs="Times New Roman"/>
          <w:b/>
          <w:sz w:val="24"/>
        </w:rPr>
        <w:t>АҚПАРЛАМА</w:t>
      </w:r>
    </w:p>
    <w:p w14:paraId="6943CCB7" w14:textId="77777777" w:rsidR="00EA5B5C" w:rsidRPr="00EA5B5C" w:rsidRDefault="00EA5B5C" w:rsidP="00EA5B5C">
      <w:pPr>
        <w:rPr>
          <w:rFonts w:ascii="Times New Roman" w:hAnsi="Times New Roman" w:cs="Times New Roman"/>
          <w:sz w:val="24"/>
        </w:rPr>
      </w:pPr>
    </w:p>
    <w:p w14:paraId="61DB6523" w14:textId="5791D49F" w:rsidR="00EA5B5C" w:rsidRPr="00EA5B5C" w:rsidRDefault="00EA5B5C" w:rsidP="00EA5B5C">
      <w:pPr>
        <w:rPr>
          <w:rFonts w:ascii="Times New Roman" w:hAnsi="Times New Roman" w:cs="Times New Roman"/>
          <w:sz w:val="24"/>
          <w:lang w:val="kk-KZ"/>
        </w:rPr>
      </w:pPr>
      <w:r w:rsidRPr="00EA5B5C">
        <w:rPr>
          <w:rFonts w:ascii="Times New Roman" w:hAnsi="Times New Roman" w:cs="Times New Roman"/>
          <w:sz w:val="24"/>
          <w:lang w:val="kk-KZ"/>
        </w:rPr>
        <w:t xml:space="preserve">    </w:t>
      </w:r>
      <w:r w:rsidRPr="00EA5B5C">
        <w:rPr>
          <w:rFonts w:ascii="Times New Roman" w:hAnsi="Times New Roman" w:cs="Times New Roman"/>
          <w:sz w:val="24"/>
        </w:rPr>
        <w:t xml:space="preserve">2026 </w:t>
      </w:r>
      <w:proofErr w:type="spellStart"/>
      <w:r w:rsidRPr="00EA5B5C">
        <w:rPr>
          <w:rFonts w:ascii="Times New Roman" w:hAnsi="Times New Roman" w:cs="Times New Roman"/>
          <w:sz w:val="24"/>
        </w:rPr>
        <w:t>жылғы</w:t>
      </w:r>
      <w:proofErr w:type="spellEnd"/>
      <w:r w:rsidRPr="00EA5B5C">
        <w:rPr>
          <w:rFonts w:ascii="Times New Roman" w:hAnsi="Times New Roman" w:cs="Times New Roman"/>
          <w:sz w:val="24"/>
        </w:rPr>
        <w:t xml:space="preserve"> 5 </w:t>
      </w:r>
      <w:proofErr w:type="spellStart"/>
      <w:r w:rsidRPr="00EA5B5C">
        <w:rPr>
          <w:rFonts w:ascii="Times New Roman" w:hAnsi="Times New Roman" w:cs="Times New Roman"/>
          <w:sz w:val="24"/>
        </w:rPr>
        <w:t>қазанда</w:t>
      </w:r>
      <w:proofErr w:type="spellEnd"/>
      <w:r w:rsidRPr="00EA5B5C">
        <w:rPr>
          <w:rFonts w:ascii="Times New Roman" w:hAnsi="Times New Roman" w:cs="Times New Roman"/>
          <w:sz w:val="24"/>
        </w:rPr>
        <w:t xml:space="preserve"> «Сам </w:t>
      </w:r>
      <w:proofErr w:type="spellStart"/>
      <w:r w:rsidRPr="00EA5B5C">
        <w:rPr>
          <w:rFonts w:ascii="Times New Roman" w:hAnsi="Times New Roman" w:cs="Times New Roman"/>
          <w:sz w:val="24"/>
        </w:rPr>
        <w:t>жалпы</w:t>
      </w:r>
      <w:proofErr w:type="spellEnd"/>
      <w:r w:rsidRPr="00EA5B5C">
        <w:rPr>
          <w:rFonts w:ascii="Times New Roman" w:hAnsi="Times New Roman" w:cs="Times New Roman"/>
          <w:sz w:val="24"/>
        </w:rPr>
        <w:t xml:space="preserve"> </w:t>
      </w:r>
      <w:proofErr w:type="spellStart"/>
      <w:r w:rsidRPr="00EA5B5C">
        <w:rPr>
          <w:rFonts w:ascii="Times New Roman" w:hAnsi="Times New Roman" w:cs="Times New Roman"/>
          <w:sz w:val="24"/>
        </w:rPr>
        <w:t>білім</w:t>
      </w:r>
      <w:proofErr w:type="spellEnd"/>
      <w:r w:rsidRPr="00EA5B5C">
        <w:rPr>
          <w:rFonts w:ascii="Times New Roman" w:hAnsi="Times New Roman" w:cs="Times New Roman"/>
          <w:sz w:val="24"/>
        </w:rPr>
        <w:t xml:space="preserve"> </w:t>
      </w:r>
      <w:proofErr w:type="spellStart"/>
      <w:r w:rsidRPr="00EA5B5C">
        <w:rPr>
          <w:rFonts w:ascii="Times New Roman" w:hAnsi="Times New Roman" w:cs="Times New Roman"/>
          <w:sz w:val="24"/>
        </w:rPr>
        <w:t>беретін</w:t>
      </w:r>
      <w:proofErr w:type="spellEnd"/>
      <w:r w:rsidRPr="00EA5B5C">
        <w:rPr>
          <w:rFonts w:ascii="Times New Roman" w:hAnsi="Times New Roman" w:cs="Times New Roman"/>
          <w:sz w:val="24"/>
        </w:rPr>
        <w:t xml:space="preserve"> </w:t>
      </w:r>
      <w:proofErr w:type="spellStart"/>
      <w:r w:rsidRPr="00EA5B5C">
        <w:rPr>
          <w:rFonts w:ascii="Times New Roman" w:hAnsi="Times New Roman" w:cs="Times New Roman"/>
          <w:sz w:val="24"/>
        </w:rPr>
        <w:t>мектеп</w:t>
      </w:r>
      <w:proofErr w:type="spellEnd"/>
      <w:r w:rsidRPr="00EA5B5C">
        <w:rPr>
          <w:rFonts w:ascii="Times New Roman" w:hAnsi="Times New Roman" w:cs="Times New Roman"/>
          <w:sz w:val="24"/>
        </w:rPr>
        <w:t xml:space="preserve">» КММ-де </w:t>
      </w:r>
      <w:proofErr w:type="spellStart"/>
      <w:r w:rsidRPr="00EA5B5C">
        <w:rPr>
          <w:rFonts w:ascii="Times New Roman" w:hAnsi="Times New Roman" w:cs="Times New Roman"/>
          <w:sz w:val="24"/>
        </w:rPr>
        <w:t>Қамқоршылық</w:t>
      </w:r>
      <w:proofErr w:type="spellEnd"/>
      <w:r w:rsidRPr="00EA5B5C">
        <w:rPr>
          <w:rFonts w:ascii="Times New Roman" w:hAnsi="Times New Roman" w:cs="Times New Roman"/>
          <w:sz w:val="24"/>
        </w:rPr>
        <w:t xml:space="preserve"> </w:t>
      </w:r>
      <w:proofErr w:type="spellStart"/>
      <w:r w:rsidRPr="00EA5B5C">
        <w:rPr>
          <w:rFonts w:ascii="Times New Roman" w:hAnsi="Times New Roman" w:cs="Times New Roman"/>
          <w:sz w:val="24"/>
        </w:rPr>
        <w:t>кеңесінің</w:t>
      </w:r>
      <w:proofErr w:type="spellEnd"/>
      <w:r w:rsidRPr="00EA5B5C">
        <w:rPr>
          <w:rFonts w:ascii="Times New Roman" w:hAnsi="Times New Roman" w:cs="Times New Roman"/>
          <w:sz w:val="24"/>
        </w:rPr>
        <w:t xml:space="preserve"> №1 </w:t>
      </w:r>
      <w:proofErr w:type="spellStart"/>
      <w:r w:rsidRPr="00EA5B5C">
        <w:rPr>
          <w:rFonts w:ascii="Times New Roman" w:hAnsi="Times New Roman" w:cs="Times New Roman"/>
          <w:sz w:val="24"/>
        </w:rPr>
        <w:t>отырысы</w:t>
      </w:r>
      <w:proofErr w:type="spellEnd"/>
      <w:r w:rsidRPr="00EA5B5C">
        <w:rPr>
          <w:rFonts w:ascii="Times New Roman" w:hAnsi="Times New Roman" w:cs="Times New Roman"/>
          <w:sz w:val="24"/>
        </w:rPr>
        <w:t xml:space="preserve"> </w:t>
      </w:r>
      <w:proofErr w:type="spellStart"/>
      <w:r w:rsidRPr="00EA5B5C">
        <w:rPr>
          <w:rFonts w:ascii="Times New Roman" w:hAnsi="Times New Roman" w:cs="Times New Roman"/>
          <w:sz w:val="24"/>
        </w:rPr>
        <w:t>өткізілді</w:t>
      </w:r>
      <w:proofErr w:type="spellEnd"/>
      <w:r w:rsidRPr="00EA5B5C">
        <w:rPr>
          <w:rFonts w:ascii="Times New Roman" w:hAnsi="Times New Roman" w:cs="Times New Roman"/>
          <w:sz w:val="24"/>
        </w:rPr>
        <w:t>.</w:t>
      </w:r>
      <w:r w:rsidRPr="00EA5B5C">
        <w:rPr>
          <w:rFonts w:ascii="Times New Roman" w:hAnsi="Times New Roman" w:cs="Times New Roman"/>
          <w:sz w:val="24"/>
          <w:lang w:val="kk-KZ"/>
        </w:rPr>
        <w:t xml:space="preserve"> Отырыстың негізгі мақсаты – Қамқоршылық кеңесінің жұмысын ұйымдастыру, кеңес мүшелерін сайлау және 2026–2027 оқу жылына арналған жылдық жұмыс жоспарын бекіту.</w:t>
      </w:r>
    </w:p>
    <w:p w14:paraId="20B06D9A" w14:textId="55091586" w:rsidR="00EA5B5C" w:rsidRPr="00EA5B5C" w:rsidRDefault="00EA5B5C" w:rsidP="00EA5B5C">
      <w:pPr>
        <w:rPr>
          <w:rFonts w:ascii="Times New Roman" w:hAnsi="Times New Roman" w:cs="Times New Roman"/>
          <w:sz w:val="24"/>
          <w:lang w:val="kk-KZ"/>
        </w:rPr>
      </w:pPr>
      <w:r w:rsidRPr="00EA5B5C">
        <w:rPr>
          <w:rFonts w:ascii="Times New Roman" w:hAnsi="Times New Roman" w:cs="Times New Roman"/>
          <w:sz w:val="24"/>
          <w:lang w:val="kk-KZ"/>
        </w:rPr>
        <w:t xml:space="preserve">    Күн тәртібіндегі мәселелер бойынша кеңес мүшелеріне қамқоршылық кеңестің қызметі, оны сайлау тәртібі және жұмысын ұйымдастыру қағидалары түсіндірілді. Кеңес мүшелері таныстырылып, олардың атқаратын қызметтері айқындалды. Сонымен қатар Қамқоршылық кеңесінің 2026–2027 оқу жылына арналған жылдық жұмыс жоспары қаралды. Жоспарда мектептегі қайырымдылық іс-шараларына кәсіпкерлерді тарту, оқушылардың оқу жетістіктерін қолдау, спорттық жарыстар мен түрлі тәрбиелік шараларға белсенді қатысатын оқушыларға қолдау көрсету мәселелері қамтылды. Отырыс қорытындысы бойынша Қамқоршылық кеңесінің жұмысын қолданыстағы талаптарға сәйкес ұйымдастыру, бекітілген жылдық жоспар негізінде жұмыстарды жүйелі жүргізу және мектеп пен ата-аналар, қоғамдық ұйымдар арасындағы ынтымақтастықты нығайту туралы шешім қабылданды. Қамқоршылық кеңесінің отырысы жоспарға сәйкес өткізіліп, алдағы жұмыстардың бағыттары айқындалды.</w:t>
      </w:r>
    </w:p>
    <w:p w14:paraId="54470913" w14:textId="782BFD2E" w:rsidR="00C743F4" w:rsidRPr="00C743F4" w:rsidRDefault="00C743F4" w:rsidP="00EA5B5C">
      <w:pPr>
        <w:rPr>
          <w:rFonts w:ascii="Times New Roman" w:hAnsi="Times New Roman" w:cs="Times New Roman"/>
          <w:sz w:val="24"/>
          <w:lang w:val="kk-KZ"/>
        </w:rPr>
      </w:pPr>
      <w:r w:rsidRPr="00C743F4">
        <w:rPr>
          <w:rFonts w:ascii="Times New Roman" w:hAnsi="Times New Roman" w:cs="Times New Roman"/>
          <w:sz w:val="24"/>
          <w:lang w:val="kk-KZ"/>
        </w:rPr>
        <w:t>https://www.facebook.com/share/r/1EcCy3gYMQ/</w:t>
      </w:r>
    </w:p>
    <w:p w14:paraId="188BB2E4" w14:textId="778C077E" w:rsidR="00C743F4" w:rsidRPr="00C743F4" w:rsidRDefault="00C743F4" w:rsidP="00C743F4">
      <w:pPr>
        <w:pStyle w:val="a3"/>
        <w:rPr>
          <w:lang w:val="kk-KZ"/>
        </w:rPr>
      </w:pPr>
    </w:p>
    <w:p w14:paraId="48F7F8C9" w14:textId="77777777" w:rsidR="00C743F4" w:rsidRDefault="00C743F4" w:rsidP="00C743F4">
      <w:pPr>
        <w:pStyle w:val="a3"/>
      </w:pPr>
      <w:r>
        <w:rPr>
          <w:noProof/>
        </w:rPr>
        <w:drawing>
          <wp:inline distT="0" distB="0" distL="0" distR="0" wp14:anchorId="6C101E91" wp14:editId="5EA71310">
            <wp:extent cx="4396740" cy="2621280"/>
            <wp:effectExtent l="0" t="0" r="3810" b="7620"/>
            <wp:docPr id="2" name="Рисунок 2" descr="C:\Users\User\Downloads\WhatsApp Image 2026-10-27 at 14.33.0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10-27 at 14.33.03 (1).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98375" cy="2622255"/>
                    </a:xfrm>
                    <a:prstGeom prst="rect">
                      <a:avLst/>
                    </a:prstGeom>
                    <a:noFill/>
                    <a:ln>
                      <a:noFill/>
                    </a:ln>
                  </pic:spPr>
                </pic:pic>
              </a:graphicData>
            </a:graphic>
          </wp:inline>
        </w:drawing>
      </w:r>
      <w:bookmarkStart w:id="0" w:name="_GoBack"/>
      <w:bookmarkEnd w:id="0"/>
    </w:p>
    <w:p w14:paraId="18EAA33E" w14:textId="77777777" w:rsidR="00C743F4" w:rsidRPr="00EA5B5C" w:rsidRDefault="00C743F4" w:rsidP="00EA5B5C">
      <w:pPr>
        <w:rPr>
          <w:rFonts w:ascii="Times New Roman" w:hAnsi="Times New Roman" w:cs="Times New Roman"/>
          <w:sz w:val="24"/>
        </w:rPr>
      </w:pPr>
    </w:p>
    <w:sectPr w:rsidR="00C743F4" w:rsidRPr="00EA5B5C" w:rsidSect="00C743F4">
      <w:pgSz w:w="11906" w:h="16838"/>
      <w:pgMar w:top="1134" w:right="1558"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505"/>
    <w:rsid w:val="007F2505"/>
    <w:rsid w:val="00C743F4"/>
    <w:rsid w:val="00EA5B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83C24"/>
  <w15:chartTrackingRefBased/>
  <w15:docId w15:val="{C0344DF5-83C4-4FF4-87DE-3C1C29186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43F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2763842">
      <w:bodyDiv w:val="1"/>
      <w:marLeft w:val="0"/>
      <w:marRight w:val="0"/>
      <w:marTop w:val="0"/>
      <w:marBottom w:val="0"/>
      <w:divBdr>
        <w:top w:val="none" w:sz="0" w:space="0" w:color="auto"/>
        <w:left w:val="none" w:sz="0" w:space="0" w:color="auto"/>
        <w:bottom w:val="none" w:sz="0" w:space="0" w:color="auto"/>
        <w:right w:val="none" w:sz="0" w:space="0" w:color="auto"/>
      </w:divBdr>
    </w:div>
    <w:div w:id="101858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184</Words>
  <Characters>1051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a-sartova82@mail.ru</dc:creator>
  <cp:keywords/>
  <dc:description/>
  <cp:lastModifiedBy>a-sartova82@mail.ru</cp:lastModifiedBy>
  <cp:revision>5</cp:revision>
  <dcterms:created xsi:type="dcterms:W3CDTF">2026-10-27T09:28:00Z</dcterms:created>
  <dcterms:modified xsi:type="dcterms:W3CDTF">2026-10-27T09:41:00Z</dcterms:modified>
</cp:coreProperties>
</file>